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 ในปีงบประมาณ พ.ศ. 2568 ครั้งที่ 7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12 วัน (วันที่ 29 กรกฎาคม 2568 - 10 สิงหาคม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29 กรกฎาคม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กุมภาพันธ์ และ 10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30 พฤศจิกายน 542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